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5C" w:rsidRDefault="007A6C5C" w:rsidP="007A6C5C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76200</wp:posOffset>
            </wp:positionV>
            <wp:extent cx="403225" cy="354330"/>
            <wp:effectExtent l="19050" t="0" r="0" b="0"/>
            <wp:wrapTight wrapText="bothSides">
              <wp:wrapPolygon edited="0">
                <wp:start x="-1020" y="0"/>
                <wp:lineTo x="-1020" y="20903"/>
                <wp:lineTo x="21430" y="20903"/>
                <wp:lineTo x="21430" y="0"/>
                <wp:lineTo x="-102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44450</wp:posOffset>
            </wp:positionV>
            <wp:extent cx="431165" cy="420370"/>
            <wp:effectExtent l="19050" t="0" r="6985" b="0"/>
            <wp:wrapTight wrapText="bothSides">
              <wp:wrapPolygon edited="0">
                <wp:start x="-954" y="0"/>
                <wp:lineTo x="-954" y="20556"/>
                <wp:lineTo x="21950" y="20556"/>
                <wp:lineTo x="21950" y="0"/>
                <wp:lineTo x="-954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20A65">
        <w:rPr>
          <w:b/>
          <w:sz w:val="40"/>
          <w:szCs w:val="40"/>
        </w:rPr>
        <w:t>I.</w:t>
      </w:r>
      <w:r>
        <w:rPr>
          <w:b/>
          <w:sz w:val="40"/>
          <w:szCs w:val="40"/>
        </w:rPr>
        <w:t>S.S. “MANLIO ROSSI DORIA”</w:t>
      </w:r>
    </w:p>
    <w:p w:rsidR="007A6C5C" w:rsidRDefault="007A6C5C" w:rsidP="007A6C5C">
      <w:pPr>
        <w:jc w:val="center"/>
        <w:rPr>
          <w:sz w:val="20"/>
          <w:szCs w:val="20"/>
        </w:rPr>
      </w:pPr>
      <w:r>
        <w:rPr>
          <w:sz w:val="20"/>
          <w:szCs w:val="20"/>
        </w:rPr>
        <w:t>SETTORI ECONOMICO – TECNOLOGICO - ENOGASTRONOMICO</w:t>
      </w:r>
    </w:p>
    <w:p w:rsidR="007A6C5C" w:rsidRDefault="007A6C5C" w:rsidP="007A6C5C">
      <w:pPr>
        <w:keepNext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Manlio Rossi Doria, 2 – 80034 MARIGLIANO (NA) - Telefono 081 841 28 67 </w:t>
      </w:r>
    </w:p>
    <w:p w:rsidR="007A6C5C" w:rsidRDefault="007A6C5C" w:rsidP="007A6C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  </w:t>
      </w:r>
      <w:hyperlink r:id="rId6" w:history="1">
        <w:r>
          <w:rPr>
            <w:rStyle w:val="Collegamentoipertestuale"/>
            <w:sz w:val="20"/>
            <w:szCs w:val="20"/>
          </w:rPr>
          <w:t>nais134005@istruzione.it</w:t>
        </w:r>
      </w:hyperlink>
      <w:r>
        <w:rPr>
          <w:sz w:val="20"/>
          <w:szCs w:val="20"/>
        </w:rPr>
        <w:t xml:space="preserve"> – Codice Fiscale 92057380633 – PEC </w:t>
      </w:r>
      <w:hyperlink r:id="rId7" w:history="1">
        <w:r>
          <w:rPr>
            <w:rStyle w:val="Collegamentoipertestuale"/>
            <w:sz w:val="20"/>
            <w:szCs w:val="20"/>
          </w:rPr>
          <w:t>nais134005@pec.istruzione</w:t>
        </w:r>
      </w:hyperlink>
    </w:p>
    <w:p w:rsidR="007A6C5C" w:rsidRDefault="007A6C5C" w:rsidP="007A6C5C">
      <w:pPr>
        <w:jc w:val="center"/>
        <w:rPr>
          <w:sz w:val="20"/>
          <w:szCs w:val="20"/>
        </w:rPr>
      </w:pPr>
    </w:p>
    <w:p w:rsidR="007A6C5C" w:rsidRDefault="00420A65" w:rsidP="007A6C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Ai coordinatori di dipartimento e di indirizzo</w:t>
      </w:r>
    </w:p>
    <w:p w:rsidR="007A6C5C" w:rsidRDefault="007A6C5C" w:rsidP="007A6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AVVISO </w:t>
      </w:r>
      <w:proofErr w:type="spellStart"/>
      <w:r>
        <w:rPr>
          <w:b/>
          <w:sz w:val="36"/>
          <w:szCs w:val="36"/>
        </w:rPr>
        <w:t>N°</w:t>
      </w:r>
      <w:proofErr w:type="spellEnd"/>
      <w:r w:rsidR="00420A65">
        <w:rPr>
          <w:b/>
          <w:sz w:val="36"/>
          <w:szCs w:val="36"/>
        </w:rPr>
        <w:t xml:space="preserve"> 5</w:t>
      </w:r>
    </w:p>
    <w:p w:rsidR="007A6C5C" w:rsidRDefault="007A6C5C" w:rsidP="007A6C5C">
      <w:pPr>
        <w:jc w:val="center"/>
        <w:rPr>
          <w:b/>
        </w:rPr>
      </w:pPr>
    </w:p>
    <w:p w:rsidR="007A6C5C" w:rsidRDefault="007A6C5C" w:rsidP="007A6C5C">
      <w:pPr>
        <w:rPr>
          <w:b/>
        </w:rPr>
      </w:pPr>
      <w:r>
        <w:rPr>
          <w:b/>
        </w:rPr>
        <w:t xml:space="preserve">OGGETTO: Verbali riunioni di dipartimento e di indirizzo </w:t>
      </w:r>
    </w:p>
    <w:p w:rsidR="007A6C5C" w:rsidRDefault="007A6C5C" w:rsidP="007A6C5C">
      <w:pPr>
        <w:rPr>
          <w:b/>
        </w:rPr>
      </w:pPr>
    </w:p>
    <w:p w:rsidR="007A6C5C" w:rsidRDefault="007A6C5C" w:rsidP="004E2968">
      <w:pPr>
        <w:spacing w:line="360" w:lineRule="auto"/>
        <w:jc w:val="both"/>
      </w:pPr>
      <w:r w:rsidRPr="004E2968">
        <w:t>Si comunica che a partire da quest’anno</w:t>
      </w:r>
      <w:r w:rsidR="004E2968" w:rsidRPr="004E2968">
        <w:t xml:space="preserve"> scolastico, </w:t>
      </w:r>
      <w:r w:rsidRPr="004E2968">
        <w:t>i verbali d</w:t>
      </w:r>
      <w:r w:rsidR="00BB544C" w:rsidRPr="004E2968">
        <w:t xml:space="preserve">elle riunioni in oggetto dovranno essere redatti </w:t>
      </w:r>
      <w:r w:rsidR="004E2968" w:rsidRPr="004E2968">
        <w:t>come da bozza allegata, indicando il numero progressivo delle pagine, stampati e conservati in una cartellina</w:t>
      </w:r>
      <w:r w:rsidR="004E2968">
        <w:t xml:space="preserve"> da reperire in vicepresidenza, </w:t>
      </w:r>
      <w:r w:rsidR="004E2968" w:rsidRPr="004E2968">
        <w:t xml:space="preserve"> al fine di fascicolari al termine dell’anno scolastico. </w:t>
      </w:r>
    </w:p>
    <w:p w:rsidR="004E2968" w:rsidRDefault="004E2968" w:rsidP="004E2968">
      <w:pPr>
        <w:spacing w:line="360" w:lineRule="auto"/>
        <w:jc w:val="both"/>
      </w:pPr>
    </w:p>
    <w:p w:rsidR="004E2968" w:rsidRPr="00420A65" w:rsidRDefault="004E2968" w:rsidP="004E2968">
      <w:pPr>
        <w:spacing w:line="360" w:lineRule="auto"/>
        <w:jc w:val="both"/>
        <w:rPr>
          <w:b/>
          <w:bCs/>
          <w:sz w:val="22"/>
          <w:szCs w:val="22"/>
        </w:rPr>
      </w:pPr>
      <w:r w:rsidRPr="00420A65">
        <w:rPr>
          <w:b/>
        </w:rPr>
        <w:t>Marigliano, 02- 09-2021                                                                     Gruppo di lavoro Area 7</w:t>
      </w:r>
    </w:p>
    <w:p w:rsidR="001C4971" w:rsidRPr="00420A65" w:rsidRDefault="001C4971" w:rsidP="004E2968">
      <w:pPr>
        <w:spacing w:line="360" w:lineRule="auto"/>
        <w:jc w:val="both"/>
        <w:rPr>
          <w:b/>
        </w:rPr>
      </w:pPr>
    </w:p>
    <w:sectPr w:rsidR="001C4971" w:rsidRPr="00420A65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7A6C5C"/>
    <w:rsid w:val="00022B1A"/>
    <w:rsid w:val="00066E24"/>
    <w:rsid w:val="001C4971"/>
    <w:rsid w:val="0021271C"/>
    <w:rsid w:val="00420A65"/>
    <w:rsid w:val="004E2968"/>
    <w:rsid w:val="00652FCE"/>
    <w:rsid w:val="007A6C5C"/>
    <w:rsid w:val="008C3E49"/>
    <w:rsid w:val="009D6729"/>
    <w:rsid w:val="00B20B99"/>
    <w:rsid w:val="00BB544C"/>
    <w:rsid w:val="00D93145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A6C5C"/>
    <w:rPr>
      <w:b w:val="0"/>
      <w:bCs w:val="0"/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3</cp:revision>
  <dcterms:created xsi:type="dcterms:W3CDTF">2021-09-02T11:08:00Z</dcterms:created>
  <dcterms:modified xsi:type="dcterms:W3CDTF">2021-09-02T11:10:00Z</dcterms:modified>
</cp:coreProperties>
</file>